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511A0E">
      <w:r>
        <w:rPr>
          <w:noProof/>
          <w:lang w:val="en-US"/>
        </w:rPr>
        <w:drawing>
          <wp:inline distT="0" distB="0" distL="0" distR="0">
            <wp:extent cx="6539865" cy="6019741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P008-audiencias-2019-210862-329859-2020-11-06-12_25_58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6321" cy="6025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A0E"/>
    <w:rsid w:val="001A6CA6"/>
    <w:rsid w:val="0051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31E91D-719E-416F-9731-15FF742F7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2020-11-23T20:08:00Z</dcterms:created>
  <dcterms:modified xsi:type="dcterms:W3CDTF">2020-11-23T20:08:00Z</dcterms:modified>
</cp:coreProperties>
</file>